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D" w:rsidRDefault="008C0C3D" w:rsidP="00A4325E"/>
    <w:p w:rsidR="00A4325E" w:rsidRDefault="00A4325E" w:rsidP="00A4325E">
      <w:pPr>
        <w:jc w:val="center"/>
      </w:pPr>
      <w:r w:rsidRPr="00A4325E">
        <w:rPr>
          <w:b/>
          <w:bCs/>
          <w:sz w:val="36"/>
          <w:szCs w:val="36"/>
        </w:rPr>
        <w:t>Fiche technique de création d’une revue scientifique</w:t>
      </w:r>
    </w:p>
    <w:tbl>
      <w:tblPr>
        <w:tblStyle w:val="Grilledutableau"/>
        <w:tblW w:w="10881" w:type="dxa"/>
        <w:tblLook w:val="04A0"/>
      </w:tblPr>
      <w:tblGrid>
        <w:gridCol w:w="2518"/>
        <w:gridCol w:w="8363"/>
      </w:tblGrid>
      <w:tr w:rsidR="00A4325E" w:rsidTr="00A4325E">
        <w:tc>
          <w:tcPr>
            <w:tcW w:w="2518" w:type="dxa"/>
          </w:tcPr>
          <w:p w:rsidR="00A4325E" w:rsidRPr="00A4325E" w:rsidRDefault="00A4325E" w:rsidP="00A4325E">
            <w:pPr>
              <w:rPr>
                <w:b/>
                <w:bCs/>
              </w:rPr>
            </w:pPr>
            <w:r w:rsidRPr="00A4325E">
              <w:rPr>
                <w:b/>
                <w:bCs/>
              </w:rPr>
              <w:t>Nom de la revue</w:t>
            </w:r>
          </w:p>
        </w:tc>
        <w:tc>
          <w:tcPr>
            <w:tcW w:w="8363" w:type="dxa"/>
          </w:tcPr>
          <w:p w:rsidR="00A4325E" w:rsidRDefault="00A4325E" w:rsidP="00A4325E"/>
        </w:tc>
      </w:tr>
      <w:tr w:rsidR="00A4325E" w:rsidTr="00A4325E">
        <w:tc>
          <w:tcPr>
            <w:tcW w:w="2518" w:type="dxa"/>
          </w:tcPr>
          <w:p w:rsidR="00A4325E" w:rsidRPr="00A4325E" w:rsidRDefault="00A4325E" w:rsidP="00A4325E">
            <w:pPr>
              <w:rPr>
                <w:b/>
                <w:bCs/>
              </w:rPr>
            </w:pPr>
            <w:r>
              <w:rPr>
                <w:b/>
                <w:bCs/>
              </w:rPr>
              <w:t>Langues</w:t>
            </w:r>
          </w:p>
        </w:tc>
        <w:tc>
          <w:tcPr>
            <w:tcW w:w="8363" w:type="dxa"/>
          </w:tcPr>
          <w:p w:rsidR="00A4325E" w:rsidRDefault="00A4325E" w:rsidP="00A4325E"/>
        </w:tc>
      </w:tr>
      <w:tr w:rsidR="00A4325E" w:rsidTr="00A4325E">
        <w:tc>
          <w:tcPr>
            <w:tcW w:w="2518" w:type="dxa"/>
          </w:tcPr>
          <w:p w:rsidR="00A4325E" w:rsidRPr="00A4325E" w:rsidRDefault="00A4325E" w:rsidP="00A4325E">
            <w:pPr>
              <w:rPr>
                <w:b/>
                <w:bCs/>
              </w:rPr>
            </w:pPr>
            <w:r w:rsidRPr="00A4325E">
              <w:rPr>
                <w:b/>
                <w:bCs/>
              </w:rPr>
              <w:t>Editeur en chef </w:t>
            </w:r>
          </w:p>
        </w:tc>
        <w:tc>
          <w:tcPr>
            <w:tcW w:w="8363" w:type="dxa"/>
          </w:tcPr>
          <w:p w:rsidR="00A4325E" w:rsidRDefault="00A4325E" w:rsidP="00A4325E"/>
        </w:tc>
      </w:tr>
      <w:tr w:rsidR="00A4325E" w:rsidTr="00A4325E">
        <w:tc>
          <w:tcPr>
            <w:tcW w:w="2518" w:type="dxa"/>
          </w:tcPr>
          <w:p w:rsidR="00A4325E" w:rsidRDefault="00A4325E" w:rsidP="00A4325E">
            <w:pPr>
              <w:rPr>
                <w:b/>
                <w:bCs/>
              </w:rPr>
            </w:pPr>
            <w:r>
              <w:rPr>
                <w:b/>
                <w:bCs/>
              </w:rPr>
              <w:t>Objectifs </w:t>
            </w:r>
          </w:p>
          <w:p w:rsidR="00A4325E" w:rsidRDefault="00A4325E" w:rsidP="00A4325E">
            <w:pPr>
              <w:rPr>
                <w:b/>
                <w:bCs/>
              </w:rPr>
            </w:pPr>
          </w:p>
          <w:p w:rsidR="00A4325E" w:rsidRDefault="00A4325E" w:rsidP="00A4325E">
            <w:pPr>
              <w:rPr>
                <w:b/>
                <w:bCs/>
              </w:rPr>
            </w:pPr>
          </w:p>
          <w:p w:rsidR="00A4325E" w:rsidRPr="00A4325E" w:rsidRDefault="00A4325E" w:rsidP="00A4325E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:rsidR="00A4325E" w:rsidRDefault="00A4325E" w:rsidP="00A4325E"/>
        </w:tc>
      </w:tr>
      <w:tr w:rsidR="00A4325E" w:rsidTr="00A4325E">
        <w:tc>
          <w:tcPr>
            <w:tcW w:w="2518" w:type="dxa"/>
          </w:tcPr>
          <w:p w:rsidR="00A4325E" w:rsidRPr="00A4325E" w:rsidRDefault="00A4325E" w:rsidP="00A432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Domaines </w:t>
            </w:r>
          </w:p>
          <w:p w:rsidR="00A4325E" w:rsidRPr="00A4325E" w:rsidRDefault="00A4325E" w:rsidP="00A4325E">
            <w:pPr>
              <w:rPr>
                <w:b/>
                <w:bCs/>
              </w:rPr>
            </w:pPr>
          </w:p>
          <w:p w:rsidR="00A4325E" w:rsidRPr="00A4325E" w:rsidRDefault="00A4325E" w:rsidP="00A4325E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:rsidR="00A4325E" w:rsidRDefault="00A4325E" w:rsidP="00A4325E"/>
          <w:p w:rsidR="00A4325E" w:rsidRDefault="00A4325E" w:rsidP="00A4325E"/>
          <w:p w:rsidR="00A4325E" w:rsidRDefault="00A4325E" w:rsidP="00A4325E"/>
          <w:p w:rsidR="00A4325E" w:rsidRDefault="00A4325E" w:rsidP="00A4325E"/>
          <w:p w:rsidR="00A4325E" w:rsidRDefault="00A4325E" w:rsidP="00A4325E"/>
        </w:tc>
      </w:tr>
      <w:tr w:rsidR="00A4325E" w:rsidTr="00A4325E">
        <w:tc>
          <w:tcPr>
            <w:tcW w:w="2518" w:type="dxa"/>
          </w:tcPr>
          <w:p w:rsidR="00A4325E" w:rsidRPr="00A4325E" w:rsidRDefault="00A4325E" w:rsidP="00A4325E">
            <w:pPr>
              <w:rPr>
                <w:b/>
                <w:bCs/>
              </w:rPr>
            </w:pPr>
            <w:r w:rsidRPr="00A4325E">
              <w:rPr>
                <w:b/>
                <w:bCs/>
              </w:rPr>
              <w:t>Périodicité </w:t>
            </w:r>
          </w:p>
        </w:tc>
        <w:tc>
          <w:tcPr>
            <w:tcW w:w="8363" w:type="dxa"/>
          </w:tcPr>
          <w:p w:rsidR="00A4325E" w:rsidRDefault="00A4325E" w:rsidP="00A4325E"/>
        </w:tc>
      </w:tr>
      <w:tr w:rsidR="00A4325E" w:rsidTr="00A4325E">
        <w:tc>
          <w:tcPr>
            <w:tcW w:w="2518" w:type="dxa"/>
          </w:tcPr>
          <w:p w:rsidR="00A4325E" w:rsidRDefault="00A4325E" w:rsidP="00A4325E">
            <w:pPr>
              <w:rPr>
                <w:b/>
                <w:bCs/>
              </w:rPr>
            </w:pPr>
            <w:r w:rsidRPr="00A4325E">
              <w:rPr>
                <w:b/>
                <w:bCs/>
              </w:rPr>
              <w:t>Comité scientifique </w:t>
            </w:r>
          </w:p>
          <w:p w:rsidR="00621405" w:rsidRPr="00A4325E" w:rsidRDefault="00621405" w:rsidP="00A4325E">
            <w:pPr>
              <w:rPr>
                <w:b/>
                <w:bCs/>
              </w:rPr>
            </w:pPr>
          </w:p>
          <w:p w:rsidR="00A4325E" w:rsidRPr="00A4325E" w:rsidRDefault="00A4325E" w:rsidP="00A4325E">
            <w:pPr>
              <w:rPr>
                <w:b/>
                <w:bCs/>
              </w:rPr>
            </w:pPr>
          </w:p>
          <w:p w:rsidR="00A4325E" w:rsidRPr="00A4325E" w:rsidRDefault="00A4325E" w:rsidP="00A4325E">
            <w:pPr>
              <w:rPr>
                <w:b/>
                <w:bCs/>
              </w:rPr>
            </w:pPr>
          </w:p>
          <w:p w:rsidR="00A4325E" w:rsidRPr="00A4325E" w:rsidRDefault="00A4325E" w:rsidP="00A4325E">
            <w:pPr>
              <w:rPr>
                <w:b/>
                <w:bCs/>
              </w:rPr>
            </w:pPr>
          </w:p>
          <w:p w:rsidR="00A4325E" w:rsidRPr="00A4325E" w:rsidRDefault="00A4325E" w:rsidP="00A4325E">
            <w:pPr>
              <w:rPr>
                <w:b/>
                <w:bCs/>
              </w:rPr>
            </w:pPr>
          </w:p>
        </w:tc>
        <w:tc>
          <w:tcPr>
            <w:tcW w:w="8363" w:type="dxa"/>
          </w:tcPr>
          <w:p w:rsidR="00A4325E" w:rsidRDefault="00A4325E" w:rsidP="00A4325E"/>
        </w:tc>
      </w:tr>
    </w:tbl>
    <w:p w:rsidR="00A4325E" w:rsidRDefault="00A4325E" w:rsidP="00A4325E"/>
    <w:p w:rsidR="00A4325E" w:rsidRPr="00A4325E" w:rsidRDefault="00A4325E" w:rsidP="00A4325E"/>
    <w:sectPr w:rsidR="00A4325E" w:rsidRPr="00A4325E" w:rsidSect="005075B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84" w:right="720" w:bottom="567" w:left="720" w:header="56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E0" w:rsidRDefault="00E550E0" w:rsidP="001615B1">
      <w:pPr>
        <w:spacing w:after="0" w:line="240" w:lineRule="auto"/>
      </w:pPr>
      <w:r>
        <w:separator/>
      </w:r>
    </w:p>
  </w:endnote>
  <w:endnote w:type="continuationSeparator" w:id="1">
    <w:p w:rsidR="00E550E0" w:rsidRDefault="00E550E0" w:rsidP="0016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D4" w:rsidRDefault="007E20D4" w:rsidP="007E20D4">
    <w:pPr>
      <w:pBdr>
        <w:bottom w:val="single" w:sz="6" w:space="1" w:color="auto"/>
      </w:pBdr>
      <w:spacing w:after="0" w:line="240" w:lineRule="auto"/>
      <w:rPr>
        <w:b/>
        <w:bCs/>
        <w:color w:val="00B050"/>
      </w:rPr>
    </w:pPr>
  </w:p>
  <w:p w:rsidR="00277D38" w:rsidRPr="007E20D4" w:rsidRDefault="007E20D4" w:rsidP="007E20D4">
    <w:pPr>
      <w:spacing w:after="0" w:line="240" w:lineRule="auto"/>
      <w:rPr>
        <w:sz w:val="18"/>
        <w:szCs w:val="18"/>
      </w:rPr>
    </w:pPr>
    <w:r w:rsidRPr="00AA25A0">
      <w:rPr>
        <w:b/>
        <w:bCs/>
        <w:color w:val="00B050"/>
      </w:rPr>
      <w:sym w:font="Wingdings" w:char="F02A"/>
    </w:r>
    <w:r w:rsidRPr="006C5419">
      <w:rPr>
        <w:sz w:val="18"/>
        <w:szCs w:val="18"/>
      </w:rPr>
      <w:t xml:space="preserve"> Faculté de Technologie, B.P N° 230 Pôle CHETOUANE ; </w:t>
    </w:r>
    <w:r w:rsidRPr="00AA25A0">
      <w:rPr>
        <w:b/>
        <w:bCs/>
        <w:color w:val="00B050"/>
        <w:sz w:val="24"/>
        <w:szCs w:val="24"/>
      </w:rPr>
      <w:sym w:font="Wingdings" w:char="F028"/>
    </w:r>
    <w:r w:rsidRPr="006C5419">
      <w:rPr>
        <w:sz w:val="18"/>
        <w:szCs w:val="18"/>
      </w:rPr>
      <w:t xml:space="preserve"> 043 28 56 85 ;  </w:t>
    </w:r>
    <w:r w:rsidRPr="00AA25A0">
      <w:rPr>
        <w:b/>
        <w:bCs/>
        <w:color w:val="00B050"/>
        <w:sz w:val="18"/>
        <w:szCs w:val="18"/>
      </w:rPr>
      <w:t>Courriel :</w:t>
    </w:r>
    <w:r w:rsidRPr="006C5419">
      <w:rPr>
        <w:sz w:val="18"/>
        <w:szCs w:val="18"/>
      </w:rPr>
      <w:t xml:space="preserve"> </w:t>
    </w:r>
    <w:hyperlink r:id="rId1" w:history="1">
      <w:r w:rsidRPr="006C5419">
        <w:rPr>
          <w:rFonts w:ascii="Times New Roman" w:hAnsi="Times New Roman" w:cs="Times New Roman"/>
          <w:sz w:val="18"/>
          <w:szCs w:val="18"/>
        </w:rPr>
        <w:t>vdpgfsi@mail.univ-tlemcen.dz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38" w:rsidRDefault="00277D38" w:rsidP="007E20D4">
    <w:pPr>
      <w:pBdr>
        <w:bottom w:val="single" w:sz="6" w:space="1" w:color="auto"/>
      </w:pBdr>
      <w:spacing w:after="0" w:line="240" w:lineRule="auto"/>
      <w:rPr>
        <w:b/>
        <w:bCs/>
        <w:color w:val="00B050"/>
      </w:rPr>
    </w:pPr>
  </w:p>
  <w:p w:rsidR="000234A3" w:rsidRPr="00EA443C" w:rsidRDefault="00277D38" w:rsidP="008C0C3D">
    <w:pPr>
      <w:bidi/>
      <w:ind w:right="-709"/>
      <w:rPr>
        <w:sz w:val="18"/>
        <w:szCs w:val="18"/>
      </w:rPr>
    </w:pPr>
    <w:r w:rsidRPr="00AA25A0">
      <w:rPr>
        <w:b/>
        <w:bCs/>
        <w:color w:val="00B050"/>
      </w:rPr>
      <w:sym w:font="Wingdings" w:char="F02A"/>
    </w:r>
    <w:r w:rsidRPr="006C5419">
      <w:rPr>
        <w:sz w:val="18"/>
        <w:szCs w:val="18"/>
      </w:rPr>
      <w:t xml:space="preserve">   </w:t>
    </w:r>
    <w:r w:rsidR="000234A3">
      <w:rPr>
        <w:rFonts w:hint="cs"/>
        <w:sz w:val="18"/>
        <w:szCs w:val="18"/>
        <w:rtl/>
      </w:rPr>
      <w:t xml:space="preserve"> </w:t>
    </w:r>
    <w:r w:rsidR="000234A3" w:rsidRPr="000234A3">
      <w:rPr>
        <w:rFonts w:ascii="Traditional Arabic" w:eastAsia="Times New Roman" w:hAnsi="Traditional Arabic" w:cs="Traditional Arabic"/>
        <w:b/>
        <w:bCs/>
        <w:sz w:val="24"/>
        <w:szCs w:val="24"/>
        <w:rtl/>
        <w:lang w:eastAsia="fr-FR" w:bidi="ar-DZ"/>
      </w:rPr>
      <w:t>كـــليــة التـكـنـولـوجــيــا</w:t>
    </w:r>
    <w:r w:rsidR="000234A3"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 ص ب رقم 230 قطب شتوان </w:t>
    </w:r>
    <w:r w:rsidR="008C0C3D"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                   </w:t>
    </w:r>
    <w:r w:rsidR="000234A3"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 </w:t>
    </w:r>
    <w:r w:rsidR="000234A3" w:rsidRPr="00AA25A0">
      <w:rPr>
        <w:b/>
        <w:bCs/>
        <w:color w:val="00B050"/>
        <w:sz w:val="24"/>
        <w:szCs w:val="24"/>
      </w:rPr>
      <w:sym w:font="Wingdings" w:char="F028"/>
    </w:r>
    <w:r w:rsidR="000234A3"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  </w:t>
    </w:r>
    <w:r w:rsidR="000234A3" w:rsidRPr="006C5419">
      <w:rPr>
        <w:sz w:val="18"/>
        <w:szCs w:val="18"/>
      </w:rPr>
      <w:t xml:space="preserve"> 043 </w:t>
    </w:r>
    <w:r w:rsidR="000234A3">
      <w:rPr>
        <w:sz w:val="18"/>
        <w:szCs w:val="18"/>
      </w:rPr>
      <w:t>41 00  14</w:t>
    </w:r>
    <w:r w:rsidR="000234A3">
      <w:rPr>
        <w:rFonts w:hint="cs"/>
        <w:sz w:val="18"/>
        <w:szCs w:val="18"/>
        <w:rtl/>
      </w:rPr>
      <w:t xml:space="preserve"> </w:t>
    </w:r>
    <w:r w:rsidR="000234A3" w:rsidRPr="006C5419">
      <w:rPr>
        <w:sz w:val="18"/>
        <w:szCs w:val="18"/>
      </w:rPr>
      <w:t> </w:t>
    </w:r>
    <w:r w:rsidR="000234A3">
      <w:rPr>
        <w:rFonts w:hint="cs"/>
        <w:sz w:val="18"/>
        <w:szCs w:val="18"/>
        <w:rtl/>
      </w:rPr>
      <w:t xml:space="preserve">     </w:t>
    </w:r>
    <w:r w:rsidR="000234A3" w:rsidRPr="000234A3"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>ا</w:t>
    </w:r>
    <w:r w:rsidR="008C0C3D"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لموقع </w:t>
    </w:r>
    <w:r w:rsidR="000234A3" w:rsidRPr="000234A3">
      <w:rPr>
        <w:rFonts w:ascii="Traditional Arabic" w:eastAsia="Times New Roman" w:hAnsi="Traditional Arabic" w:cs="Traditional Arabic" w:hint="cs"/>
        <w:b/>
        <w:bCs/>
        <w:sz w:val="24"/>
        <w:szCs w:val="24"/>
        <w:rtl/>
        <w:lang w:eastAsia="fr-FR" w:bidi="ar-DZ"/>
      </w:rPr>
      <w:t xml:space="preserve"> :</w:t>
    </w:r>
    <w:r w:rsidR="000234A3">
      <w:rPr>
        <w:rFonts w:hint="cs"/>
        <w:sz w:val="18"/>
        <w:szCs w:val="18"/>
        <w:rtl/>
      </w:rPr>
      <w:t xml:space="preserve"> </w:t>
    </w:r>
    <w:r w:rsidR="000234A3" w:rsidRPr="00EA443C">
      <w:rPr>
        <w:b/>
        <w:bCs/>
        <w:sz w:val="18"/>
        <w:szCs w:val="18"/>
      </w:rPr>
      <w:t>https://ft.univ-tlemcen.dz/</w:t>
    </w:r>
  </w:p>
  <w:p w:rsidR="00277D38" w:rsidRPr="00277D38" w:rsidRDefault="000234A3" w:rsidP="000234A3">
    <w:pPr>
      <w:bidi/>
      <w:spacing w:after="0" w:line="240" w:lineRule="auto"/>
      <w:rPr>
        <w:sz w:val="18"/>
        <w:szCs w:val="18"/>
        <w:rtl/>
        <w:lang w:bidi="ar-DZ"/>
      </w:rPr>
    </w:pPr>
    <w:r>
      <w:rPr>
        <w:rFonts w:hint="cs"/>
        <w:sz w:val="18"/>
        <w:szCs w:val="18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E0" w:rsidRDefault="00E550E0" w:rsidP="001615B1">
      <w:pPr>
        <w:spacing w:after="0" w:line="240" w:lineRule="auto"/>
      </w:pPr>
      <w:r>
        <w:separator/>
      </w:r>
    </w:p>
  </w:footnote>
  <w:footnote w:type="continuationSeparator" w:id="1">
    <w:p w:rsidR="00E550E0" w:rsidRDefault="00E550E0" w:rsidP="0016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Ind w:w="-461" w:type="dxa"/>
      <w:tblBorders>
        <w:bottom w:val="double" w:sz="4" w:space="0" w:color="auto"/>
      </w:tblBorders>
      <w:tblLook w:val="04A0"/>
    </w:tblPr>
    <w:tblGrid>
      <w:gridCol w:w="3969"/>
      <w:gridCol w:w="3968"/>
      <w:gridCol w:w="1870"/>
    </w:tblGrid>
    <w:tr w:rsidR="00F2012B" w:rsidRPr="00303A8C" w:rsidTr="00303A8C">
      <w:trPr>
        <w:trHeight w:val="569"/>
        <w:jc w:val="center"/>
      </w:trPr>
      <w:tc>
        <w:tcPr>
          <w:tcW w:w="7937" w:type="dxa"/>
          <w:gridSpan w:val="2"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lang w:bidi="ar-DZ"/>
            </w:rPr>
          </w:pPr>
          <w:r w:rsidRPr="00303A8C">
            <w:rPr>
              <w:rFonts w:ascii="Times New Roman" w:eastAsia="Times New Roman" w:hAnsi="Times New Roman" w:cs="Traditional Arabic" w:hint="cs"/>
              <w:rtl/>
              <w:lang w:bidi="ar-DZ"/>
            </w:rPr>
            <w:t>الجـــــــــــــــــــــــــــــــــــــــــــــــــــــــــــــــمــــهـــــوريـــــــــــــــــــة الجـــــــــــــــــــــــــــــــــــــــــــــــــــــــــــــــــــــــــزائـــريـــــة الديمـــــــــــــــــــــــــــــقـــراطــيـــــة الـــشـــــــــــــــــــــــــــــــــــــــــعـــبـــيـــــة</w:t>
          </w:r>
        </w:p>
        <w:p w:rsidR="00303A8C" w:rsidRPr="00303A8C" w:rsidRDefault="00303A8C" w:rsidP="00303A8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03A8C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</w:rPr>
            <w:t xml:space="preserve">REPUBLIQUE ALGERIENNE DEMOCRATIQUE </w:t>
          </w:r>
          <w:r w:rsidRPr="00303A8C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rtl/>
            </w:rPr>
            <w:t xml:space="preserve"> </w:t>
          </w:r>
          <w:r w:rsidRPr="00303A8C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</w:rPr>
            <w:t>ET POPULAIRE</w:t>
          </w:r>
        </w:p>
      </w:tc>
      <w:tc>
        <w:tcPr>
          <w:tcW w:w="1810" w:type="dxa"/>
          <w:vMerge w:val="restart"/>
          <w:shd w:val="clear" w:color="auto" w:fill="auto"/>
          <w:vAlign w:val="center"/>
        </w:tcPr>
        <w:p w:rsidR="00303A8C" w:rsidRPr="00303A8C" w:rsidRDefault="002065E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rtl/>
              <w:lang w:bidi="ar-DZ"/>
            </w:rPr>
          </w:pPr>
          <w:r>
            <w:rPr>
              <w:rFonts w:ascii="Times New Roman" w:eastAsia="Times New Roman" w:hAnsi="Times New Roman" w:cs="Traditional Arabic"/>
              <w:noProof/>
              <w:lang w:eastAsia="fr-FR"/>
            </w:rPr>
            <w:drawing>
              <wp:inline distT="0" distB="0" distL="0" distR="0">
                <wp:extent cx="1031240" cy="1223010"/>
                <wp:effectExtent l="19050" t="0" r="0" b="0"/>
                <wp:docPr id="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012B" w:rsidRPr="00303A8C" w:rsidTr="00303A8C">
      <w:trPr>
        <w:trHeight w:val="486"/>
        <w:jc w:val="center"/>
      </w:trPr>
      <w:tc>
        <w:tcPr>
          <w:tcW w:w="7937" w:type="dxa"/>
          <w:gridSpan w:val="2"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lang w:bidi="ar-DZ"/>
            </w:rPr>
          </w:pPr>
          <w:r w:rsidRPr="00303A8C">
            <w:rPr>
              <w:rFonts w:ascii="Times New Roman" w:eastAsia="Times New Roman" w:hAnsi="Times New Roman" w:cs="Traditional Arabic" w:hint="cs"/>
              <w:rtl/>
              <w:lang w:bidi="ar-DZ"/>
            </w:rPr>
            <w:t>وزارة التــــــــــــــــــــــــــــــــــــــــــــــــــــــــــــــــــــــــــــــــــــــــــــــــــــــــــــــــــــــــــــــــعــــــليـــــــــم العــــــــــــــــــــــــــــــالي و البــــــــــــــــــــــــــــــــــــــــــــحث العـــــــــــــــــــــــــــــــــلــــــمــــــــــــي</w:t>
          </w:r>
        </w:p>
        <w:p w:rsidR="00303A8C" w:rsidRPr="00303A8C" w:rsidRDefault="00303A8C" w:rsidP="00303A8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rtl/>
              <w:lang w:bidi="ar-DZ"/>
            </w:rPr>
          </w:pPr>
          <w:r w:rsidRPr="00303A8C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</w:rPr>
            <w:t>Ministère de l’Enseignement Supérieur et de la Recherche Scientifique</w:t>
          </w:r>
        </w:p>
      </w:tc>
      <w:tc>
        <w:tcPr>
          <w:tcW w:w="1810" w:type="dxa"/>
          <w:vMerge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rtl/>
              <w:lang w:bidi="ar-DZ"/>
            </w:rPr>
          </w:pPr>
        </w:p>
      </w:tc>
    </w:tr>
    <w:tr w:rsidR="00F2012B" w:rsidRPr="00303A8C" w:rsidTr="00303A8C">
      <w:trPr>
        <w:jc w:val="center"/>
      </w:trPr>
      <w:tc>
        <w:tcPr>
          <w:tcW w:w="3969" w:type="dxa"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</w:pPr>
          <w:r w:rsidRPr="00303A8C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جــــــــــــــــامعة أبي بــكــــــــــــر بــــلــــقـــــــايــد </w:t>
          </w:r>
          <w:r w:rsidRPr="00303A8C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lang w:bidi="ar-DZ"/>
            </w:rPr>
            <w:t>–</w:t>
          </w:r>
          <w:r w:rsidRPr="00303A8C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 xml:space="preserve"> تـــــــلمســـــــــــــــــــــــــــــان </w:t>
          </w:r>
          <w:r w:rsidRPr="00303A8C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lang w:bidi="ar-DZ"/>
            </w:rPr>
            <w:t xml:space="preserve">– </w:t>
          </w:r>
        </w:p>
      </w:tc>
      <w:tc>
        <w:tcPr>
          <w:tcW w:w="3968" w:type="dxa"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raditional Arabic"/>
              <w:sz w:val="24"/>
              <w:szCs w:val="24"/>
              <w:rtl/>
              <w:lang w:bidi="ar-DZ"/>
            </w:rPr>
          </w:pPr>
          <w:r w:rsidRPr="00303A8C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  <w:t>Université Aboubakr</w:t>
          </w:r>
          <w:r w:rsidRPr="00303A8C">
            <w:rPr>
              <w:rFonts w:ascii="Times New Roman" w:eastAsia="Times New Roman" w:hAnsi="Times New Roman" w:cs="Times New Roman" w:hint="cs"/>
              <w:bCs/>
              <w:noProof/>
              <w:sz w:val="20"/>
              <w:szCs w:val="20"/>
              <w:rtl/>
            </w:rPr>
            <w:t xml:space="preserve"> </w:t>
          </w:r>
          <w:r w:rsidRPr="00303A8C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  <w:t>BELKAÏD</w:t>
          </w:r>
          <w:r w:rsidRPr="00303A8C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  <w:rtl/>
            </w:rPr>
            <w:t xml:space="preserve">  </w:t>
          </w:r>
          <w:r w:rsidRPr="00303A8C"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  <w:t>– Tlemcen –</w:t>
          </w:r>
        </w:p>
      </w:tc>
      <w:tc>
        <w:tcPr>
          <w:tcW w:w="1810" w:type="dxa"/>
          <w:vMerge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</w:pPr>
        </w:p>
      </w:tc>
    </w:tr>
    <w:tr w:rsidR="00F2012B" w:rsidRPr="00303A8C" w:rsidTr="00303A8C">
      <w:trPr>
        <w:jc w:val="center"/>
      </w:trPr>
      <w:tc>
        <w:tcPr>
          <w:tcW w:w="3969" w:type="dxa"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</w:pPr>
          <w:r w:rsidRPr="00303A8C">
            <w:rPr>
              <w:rFonts w:ascii="Traditional Arabic" w:eastAsia="Times New Roman" w:hAnsi="Traditional Arabic" w:cs="Traditional Arabic"/>
              <w:b/>
              <w:bCs/>
              <w:sz w:val="24"/>
              <w:szCs w:val="24"/>
              <w:rtl/>
              <w:lang w:bidi="ar-DZ"/>
            </w:rPr>
            <w:t>كـــــــــليــة التـكـنـولـوجــيـــــــــــــــــــــــــــــــــــــــا</w:t>
          </w:r>
        </w:p>
      </w:tc>
      <w:tc>
        <w:tcPr>
          <w:tcW w:w="3968" w:type="dxa"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Cs/>
              <w:noProof/>
              <w:sz w:val="20"/>
              <w:szCs w:val="20"/>
            </w:rPr>
          </w:pPr>
          <w:r w:rsidRPr="00303A8C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</w:rPr>
            <w:t>Faculté de</w:t>
          </w:r>
          <w:r w:rsidRPr="00303A8C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  <w:rtl/>
            </w:rPr>
            <w:t xml:space="preserve"> </w:t>
          </w:r>
          <w:r w:rsidRPr="00303A8C"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</w:rPr>
            <w:t xml:space="preserve"> Technologie</w:t>
          </w:r>
        </w:p>
      </w:tc>
      <w:tc>
        <w:tcPr>
          <w:tcW w:w="1810" w:type="dxa"/>
          <w:vMerge/>
          <w:shd w:val="clear" w:color="auto" w:fill="auto"/>
          <w:vAlign w:val="center"/>
        </w:tcPr>
        <w:p w:rsidR="00303A8C" w:rsidRPr="00303A8C" w:rsidRDefault="00303A8C" w:rsidP="00303A8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bCs/>
              <w:noProof/>
              <w:sz w:val="24"/>
              <w:szCs w:val="24"/>
            </w:rPr>
          </w:pPr>
        </w:p>
      </w:tc>
    </w:tr>
  </w:tbl>
  <w:p w:rsidR="00303A8C" w:rsidRPr="00303A8C" w:rsidRDefault="00303A8C" w:rsidP="00303A8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A3" w:rsidRDefault="000234A3" w:rsidP="00ED76F9">
    <w:pPr>
      <w:spacing w:after="0"/>
      <w:rPr>
        <w:rFonts w:ascii="Comic Sans MS" w:hAnsi="Comic Sans MS"/>
        <w:sz w:val="20"/>
        <w:szCs w:val="20"/>
      </w:rPr>
    </w:pPr>
  </w:p>
  <w:tbl>
    <w:tblPr>
      <w:tblW w:w="10314" w:type="dxa"/>
      <w:tblLayout w:type="fixed"/>
      <w:tblLook w:val="04A0"/>
    </w:tblPr>
    <w:tblGrid>
      <w:gridCol w:w="4912"/>
      <w:gridCol w:w="1701"/>
      <w:gridCol w:w="3701"/>
    </w:tblGrid>
    <w:tr w:rsidR="000234A3" w:rsidRPr="005075B6" w:rsidTr="00523FED">
      <w:trPr>
        <w:trHeight w:val="1567"/>
      </w:trPr>
      <w:tc>
        <w:tcPr>
          <w:tcW w:w="4912" w:type="dxa"/>
          <w:shd w:val="clear" w:color="auto" w:fill="auto"/>
        </w:tcPr>
        <w:p w:rsidR="000234A3" w:rsidRPr="005075B6" w:rsidRDefault="000234A3" w:rsidP="008C0C3D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5075B6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Universit</w:t>
          </w:r>
          <w:r w:rsidR="008C0C3D" w:rsidRPr="005075B6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 xml:space="preserve">é </w:t>
          </w:r>
          <w:r w:rsidRPr="005075B6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ABOUBEKR BELKAID – TLEMCEN –</w:t>
          </w:r>
        </w:p>
        <w:p w:rsidR="000234A3" w:rsidRPr="005075B6" w:rsidRDefault="008C0C3D" w:rsidP="008C0C3D">
          <w:pPr>
            <w:spacing w:after="0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5075B6"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  <w:t>Faculté de Technologie</w:t>
          </w:r>
        </w:p>
        <w:p w:rsidR="00E62A00" w:rsidRPr="005075B6" w:rsidRDefault="00E62A00" w:rsidP="00E62A00">
          <w:pPr>
            <w:spacing w:after="0"/>
            <w:rPr>
              <w:rFonts w:ascii="Times New Roman" w:eastAsia="Times New Roman" w:hAnsi="Times New Roman" w:cs="Times New Roman"/>
              <w:b/>
              <w:bCs/>
              <w:i/>
              <w:iCs/>
              <w:sz w:val="20"/>
              <w:szCs w:val="20"/>
              <w:lang w:eastAsia="fr-FR"/>
            </w:rPr>
          </w:pPr>
          <w:r w:rsidRPr="005075B6">
            <w:rPr>
              <w:rFonts w:ascii="Times New Roman" w:eastAsia="Times New Roman" w:hAnsi="Times New Roman" w:cs="Times New Roman"/>
              <w:b/>
              <w:bCs/>
              <w:i/>
              <w:iCs/>
              <w:sz w:val="20"/>
              <w:szCs w:val="20"/>
              <w:lang w:eastAsia="fr-FR"/>
            </w:rPr>
            <w:t xml:space="preserve">Vice Doyen  de la post graduation, </w:t>
          </w:r>
        </w:p>
        <w:p w:rsidR="005D753F" w:rsidRPr="005075B6" w:rsidRDefault="00E62A00" w:rsidP="00E62A00">
          <w:pPr>
            <w:spacing w:after="0"/>
            <w:rPr>
              <w:rFonts w:ascii="Times New Roman" w:eastAsia="Times New Roman" w:hAnsi="Times New Roman" w:cs="Times New Roman"/>
              <w:b/>
              <w:bCs/>
              <w:i/>
              <w:iCs/>
              <w:sz w:val="20"/>
              <w:szCs w:val="20"/>
              <w:lang w:eastAsia="fr-FR"/>
            </w:rPr>
          </w:pPr>
          <w:r w:rsidRPr="005075B6">
            <w:rPr>
              <w:rFonts w:ascii="Times New Roman" w:eastAsia="Times New Roman" w:hAnsi="Times New Roman" w:cs="Times New Roman"/>
              <w:b/>
              <w:bCs/>
              <w:i/>
              <w:iCs/>
              <w:sz w:val="20"/>
              <w:szCs w:val="20"/>
              <w:lang w:eastAsia="fr-FR"/>
            </w:rPr>
            <w:t xml:space="preserve">de la recherche scientifique </w:t>
          </w:r>
        </w:p>
        <w:p w:rsidR="00E62A00" w:rsidRPr="00E62A00" w:rsidRDefault="00E62A00" w:rsidP="00E62A0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5075B6">
            <w:rPr>
              <w:rFonts w:ascii="Times New Roman" w:eastAsia="Times New Roman" w:hAnsi="Times New Roman" w:cs="Times New Roman"/>
              <w:b/>
              <w:bCs/>
              <w:i/>
              <w:iCs/>
              <w:sz w:val="20"/>
              <w:szCs w:val="20"/>
              <w:lang w:eastAsia="fr-FR"/>
            </w:rPr>
            <w:t>et des relations extérieures</w:t>
          </w:r>
          <w:r>
            <w:rPr>
              <w:rFonts w:ascii="Times New Roman" w:eastAsia="Times New Roman" w:hAnsi="Times New Roman" w:cs="Times New Roman"/>
              <w:lang w:eastAsia="fr-FR"/>
            </w:rPr>
            <w:t xml:space="preserve"> </w:t>
          </w:r>
        </w:p>
      </w:tc>
      <w:tc>
        <w:tcPr>
          <w:tcW w:w="1701" w:type="dxa"/>
          <w:shd w:val="clear" w:color="auto" w:fill="auto"/>
        </w:tcPr>
        <w:p w:rsidR="000234A3" w:rsidRPr="000234A3" w:rsidRDefault="002065EC" w:rsidP="000234A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>
            <w:rPr>
              <w:rFonts w:ascii="Times New Roman" w:eastAsia="Times New Roman" w:hAnsi="Times New Roman" w:cs="Traditional Arabic"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542290" cy="808355"/>
                <wp:effectExtent l="1905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08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shd w:val="clear" w:color="auto" w:fill="auto"/>
        </w:tcPr>
        <w:p w:rsidR="000234A3" w:rsidRPr="005075B6" w:rsidRDefault="000234A3" w:rsidP="00E62A00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rPr>
              <w:rFonts w:ascii="Times New Roman" w:eastAsia="Times New Roman" w:hAnsi="Times New Roman" w:cs="Traditional Arabic"/>
              <w:sz w:val="20"/>
              <w:szCs w:val="20"/>
              <w:lang w:eastAsia="fr-FR" w:bidi="ar-DZ"/>
            </w:rPr>
          </w:pPr>
          <w:r w:rsidRPr="005075B6">
            <w:rPr>
              <w:rFonts w:ascii="Traditional Arabic" w:eastAsia="Times New Roman" w:hAnsi="Traditional Arabic" w:cs="Traditional Arabic"/>
              <w:b/>
              <w:bCs/>
              <w:sz w:val="20"/>
              <w:szCs w:val="20"/>
              <w:rtl/>
              <w:lang w:eastAsia="fr-FR" w:bidi="ar-DZ"/>
            </w:rPr>
            <w:t xml:space="preserve">جـامعة أبي بـكـر بـلـقـايــد </w:t>
          </w:r>
          <w:r w:rsidRPr="005075B6">
            <w:rPr>
              <w:rFonts w:ascii="Traditional Arabic" w:eastAsia="Times New Roman" w:hAnsi="Traditional Arabic" w:cs="Traditional Arabic"/>
              <w:b/>
              <w:bCs/>
              <w:sz w:val="20"/>
              <w:szCs w:val="20"/>
              <w:lang w:eastAsia="fr-FR" w:bidi="ar-DZ"/>
            </w:rPr>
            <w:t>–</w:t>
          </w:r>
          <w:r w:rsidRPr="005075B6">
            <w:rPr>
              <w:rFonts w:ascii="Traditional Arabic" w:eastAsia="Times New Roman" w:hAnsi="Traditional Arabic" w:cs="Traditional Arabic"/>
              <w:b/>
              <w:bCs/>
              <w:sz w:val="20"/>
              <w:szCs w:val="20"/>
              <w:rtl/>
              <w:lang w:eastAsia="fr-FR" w:bidi="ar-DZ"/>
            </w:rPr>
            <w:t xml:space="preserve"> تـلمســان </w:t>
          </w:r>
          <w:r w:rsidRPr="005075B6">
            <w:rPr>
              <w:rFonts w:ascii="Traditional Arabic" w:eastAsia="Times New Roman" w:hAnsi="Traditional Arabic" w:cs="Traditional Arabic"/>
              <w:b/>
              <w:bCs/>
              <w:sz w:val="20"/>
              <w:szCs w:val="20"/>
              <w:lang w:eastAsia="fr-FR" w:bidi="ar-DZ"/>
            </w:rPr>
            <w:t>–</w:t>
          </w:r>
        </w:p>
        <w:p w:rsidR="000234A3" w:rsidRPr="005075B6" w:rsidRDefault="00E62A00" w:rsidP="00E62A00">
          <w:pPr>
            <w:bidi/>
            <w:spacing w:after="0" w:line="240" w:lineRule="auto"/>
            <w:rPr>
              <w:rFonts w:ascii="Traditional Arabic" w:eastAsia="Times New Roman" w:hAnsi="Traditional Arabic" w:cs="Traditional Arabic"/>
              <w:b/>
              <w:bCs/>
              <w:sz w:val="20"/>
              <w:szCs w:val="20"/>
              <w:lang w:eastAsia="fr-FR" w:bidi="ar-DZ"/>
            </w:rPr>
          </w:pPr>
          <w:r w:rsidRPr="005075B6">
            <w:rPr>
              <w:rFonts w:ascii="Traditional Arabic" w:eastAsia="Times New Roman" w:hAnsi="Traditional Arabic" w:cs="Traditional Arabic"/>
              <w:b/>
              <w:bCs/>
              <w:sz w:val="20"/>
              <w:szCs w:val="20"/>
              <w:lang w:eastAsia="fr-FR" w:bidi="ar-DZ"/>
            </w:rPr>
            <w:t xml:space="preserve"> </w:t>
          </w:r>
          <w:r w:rsidR="000234A3" w:rsidRPr="005075B6">
            <w:rPr>
              <w:rFonts w:ascii="Traditional Arabic" w:eastAsia="Times New Roman" w:hAnsi="Traditional Arabic" w:cs="Traditional Arabic"/>
              <w:b/>
              <w:bCs/>
              <w:sz w:val="20"/>
              <w:szCs w:val="20"/>
              <w:rtl/>
              <w:lang w:eastAsia="fr-FR" w:bidi="ar-DZ"/>
            </w:rPr>
            <w:t>كـــليــة التـكـنـولـوجــيــا</w:t>
          </w:r>
          <w:r w:rsidRPr="005075B6">
            <w:rPr>
              <w:rFonts w:ascii="Traditional Arabic" w:eastAsia="Times New Roman" w:hAnsi="Traditional Arabic" w:cs="Traditional Arabic"/>
              <w:b/>
              <w:bCs/>
              <w:sz w:val="20"/>
              <w:szCs w:val="20"/>
              <w:lang w:eastAsia="fr-FR" w:bidi="ar-DZ"/>
            </w:rPr>
            <w:t xml:space="preserve">       </w:t>
          </w:r>
        </w:p>
        <w:p w:rsidR="00E62A00" w:rsidRPr="005075B6" w:rsidRDefault="00E62A00" w:rsidP="00E62A00">
          <w:pPr>
            <w:bidi/>
            <w:spacing w:after="0"/>
            <w:rPr>
              <w:b/>
              <w:bCs/>
              <w:sz w:val="20"/>
              <w:szCs w:val="20"/>
            </w:rPr>
          </w:pPr>
          <w:r w:rsidRPr="005075B6">
            <w:rPr>
              <w:rFonts w:ascii="Comic Sans MS" w:hAnsi="Comic Sans MS" w:hint="cs"/>
              <w:b/>
              <w:bCs/>
              <w:sz w:val="20"/>
              <w:szCs w:val="20"/>
              <w:rtl/>
            </w:rPr>
            <w:t>نيابة العمادة  لما بعد التدرج ، البحث العلمي والعلاقات الخارجية</w:t>
          </w:r>
        </w:p>
        <w:p w:rsidR="00E62A00" w:rsidRPr="005075B6" w:rsidRDefault="00E62A00" w:rsidP="00E62A00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</w:tr>
  </w:tbl>
  <w:p w:rsidR="00303A8C" w:rsidRPr="00E62A00" w:rsidRDefault="007A0A9D" w:rsidP="00523FED">
    <w:pPr>
      <w:bidi/>
      <w:spacing w:after="0"/>
      <w:jc w:val="right"/>
      <w:rPr>
        <w:b/>
        <w:bCs/>
      </w:rPr>
    </w:pPr>
    <w:r>
      <w:rPr>
        <w:b/>
        <w:bCs/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.45pt;margin-top:14.35pt;width:551.7pt;height:0;z-index:251657728;mso-position-horizontal-relative:text;mso-position-vertical-relative:text" o:connectortype="straight"/>
      </w:pict>
    </w:r>
    <w:r w:rsidR="00523FED">
      <w:rPr>
        <w:b/>
        <w:bCs/>
      </w:rPr>
      <w:t>Email : vdpg.factech.univtlemcen@gmail.com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3DE"/>
    <w:multiLevelType w:val="hybridMultilevel"/>
    <w:tmpl w:val="D3A062F8"/>
    <w:lvl w:ilvl="0" w:tplc="258A6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11B3"/>
    <w:multiLevelType w:val="hybridMultilevel"/>
    <w:tmpl w:val="740A149E"/>
    <w:lvl w:ilvl="0" w:tplc="A56CD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55F6"/>
    <w:multiLevelType w:val="hybridMultilevel"/>
    <w:tmpl w:val="0606840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D43BA6"/>
    <w:multiLevelType w:val="hybridMultilevel"/>
    <w:tmpl w:val="C1AEB6E8"/>
    <w:lvl w:ilvl="0" w:tplc="5634652C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20153B"/>
    <w:multiLevelType w:val="hybridMultilevel"/>
    <w:tmpl w:val="BCB86AEC"/>
    <w:lvl w:ilvl="0" w:tplc="D2D007AC">
      <w:start w:val="1"/>
      <w:numFmt w:val="bullet"/>
      <w:lvlText w:val="-"/>
      <w:lvlJc w:val="left"/>
      <w:pPr>
        <w:ind w:left="1215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3F0B550F"/>
    <w:multiLevelType w:val="hybridMultilevel"/>
    <w:tmpl w:val="0BAACD10"/>
    <w:lvl w:ilvl="0" w:tplc="539AAAF2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12ABB"/>
    <w:multiLevelType w:val="hybridMultilevel"/>
    <w:tmpl w:val="023AD5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E0AED"/>
    <w:multiLevelType w:val="hybridMultilevel"/>
    <w:tmpl w:val="BA96A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E7D43"/>
    <w:multiLevelType w:val="hybridMultilevel"/>
    <w:tmpl w:val="0338CE0A"/>
    <w:lvl w:ilvl="0" w:tplc="D1543126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10A7A"/>
    <w:multiLevelType w:val="hybridMultilevel"/>
    <w:tmpl w:val="BDFA9918"/>
    <w:lvl w:ilvl="0" w:tplc="328C7F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86887"/>
    <w:rsid w:val="000028B7"/>
    <w:rsid w:val="00010355"/>
    <w:rsid w:val="000129A8"/>
    <w:rsid w:val="000234A3"/>
    <w:rsid w:val="000312CC"/>
    <w:rsid w:val="0003542C"/>
    <w:rsid w:val="0003778C"/>
    <w:rsid w:val="00040A57"/>
    <w:rsid w:val="00050664"/>
    <w:rsid w:val="00052EE7"/>
    <w:rsid w:val="00065690"/>
    <w:rsid w:val="00065B77"/>
    <w:rsid w:val="000774B9"/>
    <w:rsid w:val="00081622"/>
    <w:rsid w:val="000854CE"/>
    <w:rsid w:val="00090B23"/>
    <w:rsid w:val="000A0BD7"/>
    <w:rsid w:val="000A1D2D"/>
    <w:rsid w:val="000B6ACC"/>
    <w:rsid w:val="000D0902"/>
    <w:rsid w:val="001041D6"/>
    <w:rsid w:val="00112708"/>
    <w:rsid w:val="00131A3B"/>
    <w:rsid w:val="00131BBD"/>
    <w:rsid w:val="001353D7"/>
    <w:rsid w:val="0013682E"/>
    <w:rsid w:val="00142866"/>
    <w:rsid w:val="001615B1"/>
    <w:rsid w:val="001665A7"/>
    <w:rsid w:val="001668B5"/>
    <w:rsid w:val="00172029"/>
    <w:rsid w:val="00183956"/>
    <w:rsid w:val="0019787C"/>
    <w:rsid w:val="001A7489"/>
    <w:rsid w:val="001B7A9B"/>
    <w:rsid w:val="001C3602"/>
    <w:rsid w:val="001C4A9B"/>
    <w:rsid w:val="001E0635"/>
    <w:rsid w:val="001E5676"/>
    <w:rsid w:val="001E7278"/>
    <w:rsid w:val="001F07D4"/>
    <w:rsid w:val="001F701F"/>
    <w:rsid w:val="002065EC"/>
    <w:rsid w:val="00220A23"/>
    <w:rsid w:val="00225760"/>
    <w:rsid w:val="002264D6"/>
    <w:rsid w:val="00230944"/>
    <w:rsid w:val="0023532A"/>
    <w:rsid w:val="00236A22"/>
    <w:rsid w:val="002478D3"/>
    <w:rsid w:val="00251E2C"/>
    <w:rsid w:val="00255BF5"/>
    <w:rsid w:val="00272A5B"/>
    <w:rsid w:val="0027309E"/>
    <w:rsid w:val="00277D38"/>
    <w:rsid w:val="0028235C"/>
    <w:rsid w:val="00282CA2"/>
    <w:rsid w:val="002847AA"/>
    <w:rsid w:val="00297D3D"/>
    <w:rsid w:val="002C0796"/>
    <w:rsid w:val="002C16A8"/>
    <w:rsid w:val="002C654D"/>
    <w:rsid w:val="002C78DD"/>
    <w:rsid w:val="002D3E5F"/>
    <w:rsid w:val="002D6DC0"/>
    <w:rsid w:val="002D7275"/>
    <w:rsid w:val="002F698F"/>
    <w:rsid w:val="00302D98"/>
    <w:rsid w:val="00303A8C"/>
    <w:rsid w:val="00314C3C"/>
    <w:rsid w:val="00315151"/>
    <w:rsid w:val="0034161C"/>
    <w:rsid w:val="00376190"/>
    <w:rsid w:val="00382656"/>
    <w:rsid w:val="003875AD"/>
    <w:rsid w:val="003A1DDC"/>
    <w:rsid w:val="003B21E1"/>
    <w:rsid w:val="003D456D"/>
    <w:rsid w:val="003D6C55"/>
    <w:rsid w:val="003D6DA6"/>
    <w:rsid w:val="003E07EF"/>
    <w:rsid w:val="003E6B3E"/>
    <w:rsid w:val="003E70B5"/>
    <w:rsid w:val="003F4BB2"/>
    <w:rsid w:val="00401080"/>
    <w:rsid w:val="00407241"/>
    <w:rsid w:val="004245C9"/>
    <w:rsid w:val="0046499E"/>
    <w:rsid w:val="004711B5"/>
    <w:rsid w:val="004829B5"/>
    <w:rsid w:val="004841C9"/>
    <w:rsid w:val="004A7CCD"/>
    <w:rsid w:val="004B02A1"/>
    <w:rsid w:val="004D6A0E"/>
    <w:rsid w:val="005002F3"/>
    <w:rsid w:val="005033BA"/>
    <w:rsid w:val="00505090"/>
    <w:rsid w:val="00507153"/>
    <w:rsid w:val="005075B6"/>
    <w:rsid w:val="00523731"/>
    <w:rsid w:val="00523FED"/>
    <w:rsid w:val="00531BA2"/>
    <w:rsid w:val="00553D46"/>
    <w:rsid w:val="00562638"/>
    <w:rsid w:val="005672B7"/>
    <w:rsid w:val="00575E4F"/>
    <w:rsid w:val="00580482"/>
    <w:rsid w:val="00580747"/>
    <w:rsid w:val="00582D17"/>
    <w:rsid w:val="005B0CB7"/>
    <w:rsid w:val="005C6A0A"/>
    <w:rsid w:val="005C78BA"/>
    <w:rsid w:val="005D4FAB"/>
    <w:rsid w:val="005D753F"/>
    <w:rsid w:val="005E2E38"/>
    <w:rsid w:val="005E364B"/>
    <w:rsid w:val="005E54CA"/>
    <w:rsid w:val="005F71DE"/>
    <w:rsid w:val="00603CD8"/>
    <w:rsid w:val="00621405"/>
    <w:rsid w:val="00621D3C"/>
    <w:rsid w:val="00623FEA"/>
    <w:rsid w:val="00646B9B"/>
    <w:rsid w:val="00653143"/>
    <w:rsid w:val="00664E27"/>
    <w:rsid w:val="00676CC0"/>
    <w:rsid w:val="00686887"/>
    <w:rsid w:val="00692514"/>
    <w:rsid w:val="006B199A"/>
    <w:rsid w:val="006C71AA"/>
    <w:rsid w:val="006D6989"/>
    <w:rsid w:val="006E3AB7"/>
    <w:rsid w:val="006F2CDC"/>
    <w:rsid w:val="007000AB"/>
    <w:rsid w:val="007060B8"/>
    <w:rsid w:val="00726AE7"/>
    <w:rsid w:val="00741AE1"/>
    <w:rsid w:val="0075756E"/>
    <w:rsid w:val="00760F23"/>
    <w:rsid w:val="00760F4A"/>
    <w:rsid w:val="00772DD1"/>
    <w:rsid w:val="00775BE4"/>
    <w:rsid w:val="0078554A"/>
    <w:rsid w:val="00791663"/>
    <w:rsid w:val="007A03FA"/>
    <w:rsid w:val="007A0A9D"/>
    <w:rsid w:val="007A407D"/>
    <w:rsid w:val="007B7212"/>
    <w:rsid w:val="007C632E"/>
    <w:rsid w:val="007D55C9"/>
    <w:rsid w:val="007D7F22"/>
    <w:rsid w:val="007E0FD3"/>
    <w:rsid w:val="007E1884"/>
    <w:rsid w:val="007E20D4"/>
    <w:rsid w:val="007E282F"/>
    <w:rsid w:val="007E5D82"/>
    <w:rsid w:val="007E6E5B"/>
    <w:rsid w:val="007E7DA0"/>
    <w:rsid w:val="007F2DFA"/>
    <w:rsid w:val="00807641"/>
    <w:rsid w:val="008151B3"/>
    <w:rsid w:val="0082164E"/>
    <w:rsid w:val="00827D70"/>
    <w:rsid w:val="00837D2F"/>
    <w:rsid w:val="00847C52"/>
    <w:rsid w:val="008535C3"/>
    <w:rsid w:val="00862A20"/>
    <w:rsid w:val="00863608"/>
    <w:rsid w:val="00871253"/>
    <w:rsid w:val="0087747D"/>
    <w:rsid w:val="00883DB3"/>
    <w:rsid w:val="008900C5"/>
    <w:rsid w:val="00890A18"/>
    <w:rsid w:val="0089486C"/>
    <w:rsid w:val="0089729F"/>
    <w:rsid w:val="008C0C3D"/>
    <w:rsid w:val="008C6562"/>
    <w:rsid w:val="008E00DC"/>
    <w:rsid w:val="00900F32"/>
    <w:rsid w:val="0091272F"/>
    <w:rsid w:val="009169E4"/>
    <w:rsid w:val="00920310"/>
    <w:rsid w:val="009254C3"/>
    <w:rsid w:val="00946D3B"/>
    <w:rsid w:val="0095354D"/>
    <w:rsid w:val="00954FCA"/>
    <w:rsid w:val="009566B7"/>
    <w:rsid w:val="00963B97"/>
    <w:rsid w:val="009653EA"/>
    <w:rsid w:val="009677F1"/>
    <w:rsid w:val="0097082E"/>
    <w:rsid w:val="00971132"/>
    <w:rsid w:val="009A219F"/>
    <w:rsid w:val="009B3227"/>
    <w:rsid w:val="009B397F"/>
    <w:rsid w:val="009D2296"/>
    <w:rsid w:val="009D39B4"/>
    <w:rsid w:val="009E372A"/>
    <w:rsid w:val="009F525E"/>
    <w:rsid w:val="009F6E1D"/>
    <w:rsid w:val="00A10F07"/>
    <w:rsid w:val="00A25A28"/>
    <w:rsid w:val="00A27ABC"/>
    <w:rsid w:val="00A33273"/>
    <w:rsid w:val="00A34479"/>
    <w:rsid w:val="00A348A5"/>
    <w:rsid w:val="00A41514"/>
    <w:rsid w:val="00A4325E"/>
    <w:rsid w:val="00A43CA1"/>
    <w:rsid w:val="00A46B9B"/>
    <w:rsid w:val="00A528E6"/>
    <w:rsid w:val="00A551AD"/>
    <w:rsid w:val="00A62980"/>
    <w:rsid w:val="00A63DB2"/>
    <w:rsid w:val="00A64607"/>
    <w:rsid w:val="00A65D00"/>
    <w:rsid w:val="00A66B7B"/>
    <w:rsid w:val="00A740A8"/>
    <w:rsid w:val="00A817D8"/>
    <w:rsid w:val="00AA4AA9"/>
    <w:rsid w:val="00AB01AF"/>
    <w:rsid w:val="00AB1B64"/>
    <w:rsid w:val="00AB1FE5"/>
    <w:rsid w:val="00AB25B6"/>
    <w:rsid w:val="00AB6D08"/>
    <w:rsid w:val="00AC4473"/>
    <w:rsid w:val="00AE0C18"/>
    <w:rsid w:val="00B17C8B"/>
    <w:rsid w:val="00B335B5"/>
    <w:rsid w:val="00B35638"/>
    <w:rsid w:val="00B40C3A"/>
    <w:rsid w:val="00B43637"/>
    <w:rsid w:val="00B72A01"/>
    <w:rsid w:val="00B7541C"/>
    <w:rsid w:val="00B839A9"/>
    <w:rsid w:val="00BA64C0"/>
    <w:rsid w:val="00BB0EE1"/>
    <w:rsid w:val="00BD0BEB"/>
    <w:rsid w:val="00BD12A0"/>
    <w:rsid w:val="00BD2CBE"/>
    <w:rsid w:val="00BE0240"/>
    <w:rsid w:val="00BE180D"/>
    <w:rsid w:val="00BE229A"/>
    <w:rsid w:val="00BE7440"/>
    <w:rsid w:val="00BF0F83"/>
    <w:rsid w:val="00C01504"/>
    <w:rsid w:val="00C034FB"/>
    <w:rsid w:val="00C038B9"/>
    <w:rsid w:val="00C301B5"/>
    <w:rsid w:val="00C6308A"/>
    <w:rsid w:val="00C72259"/>
    <w:rsid w:val="00C7495B"/>
    <w:rsid w:val="00C75678"/>
    <w:rsid w:val="00C82B29"/>
    <w:rsid w:val="00C8423C"/>
    <w:rsid w:val="00C901CC"/>
    <w:rsid w:val="00CB133A"/>
    <w:rsid w:val="00CB7ECD"/>
    <w:rsid w:val="00CC2745"/>
    <w:rsid w:val="00CE4864"/>
    <w:rsid w:val="00CF1E85"/>
    <w:rsid w:val="00CF3651"/>
    <w:rsid w:val="00CF4F79"/>
    <w:rsid w:val="00CF5A39"/>
    <w:rsid w:val="00D0511C"/>
    <w:rsid w:val="00D30864"/>
    <w:rsid w:val="00D34E95"/>
    <w:rsid w:val="00D45B6C"/>
    <w:rsid w:val="00D54079"/>
    <w:rsid w:val="00D56D12"/>
    <w:rsid w:val="00D66AD1"/>
    <w:rsid w:val="00D70FFD"/>
    <w:rsid w:val="00D7743E"/>
    <w:rsid w:val="00D81F3A"/>
    <w:rsid w:val="00D8793B"/>
    <w:rsid w:val="00D92671"/>
    <w:rsid w:val="00DB6BEC"/>
    <w:rsid w:val="00DE764E"/>
    <w:rsid w:val="00DF090A"/>
    <w:rsid w:val="00DF392E"/>
    <w:rsid w:val="00E117E0"/>
    <w:rsid w:val="00E50ABD"/>
    <w:rsid w:val="00E550E0"/>
    <w:rsid w:val="00E55C24"/>
    <w:rsid w:val="00E62A00"/>
    <w:rsid w:val="00E67D25"/>
    <w:rsid w:val="00E9039C"/>
    <w:rsid w:val="00E91593"/>
    <w:rsid w:val="00EA488C"/>
    <w:rsid w:val="00EA5622"/>
    <w:rsid w:val="00EB2CF5"/>
    <w:rsid w:val="00EB533D"/>
    <w:rsid w:val="00ED1B4E"/>
    <w:rsid w:val="00ED394B"/>
    <w:rsid w:val="00ED76F9"/>
    <w:rsid w:val="00EF073F"/>
    <w:rsid w:val="00EF485A"/>
    <w:rsid w:val="00F060B9"/>
    <w:rsid w:val="00F06D39"/>
    <w:rsid w:val="00F12DD2"/>
    <w:rsid w:val="00F2012B"/>
    <w:rsid w:val="00F25E91"/>
    <w:rsid w:val="00F41744"/>
    <w:rsid w:val="00F53589"/>
    <w:rsid w:val="00F57153"/>
    <w:rsid w:val="00F62411"/>
    <w:rsid w:val="00F66DAB"/>
    <w:rsid w:val="00F9598D"/>
    <w:rsid w:val="00F97583"/>
    <w:rsid w:val="00FA25A2"/>
    <w:rsid w:val="00FB1CBC"/>
    <w:rsid w:val="00FC0992"/>
    <w:rsid w:val="00FC1463"/>
    <w:rsid w:val="00FC3A23"/>
    <w:rsid w:val="00FD24C3"/>
    <w:rsid w:val="00FD58E2"/>
    <w:rsid w:val="00FE20D9"/>
    <w:rsid w:val="00FF6569"/>
    <w:rsid w:val="00FF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7F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615B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rsid w:val="001615B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15B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link w:val="Pieddepage"/>
    <w:uiPriority w:val="99"/>
    <w:rsid w:val="001615B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5B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615B1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CB13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1BA2"/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531BA2"/>
    <w:rPr>
      <w:lang w:eastAsia="en-US"/>
    </w:rPr>
  </w:style>
  <w:style w:type="character" w:styleId="Appelnotedebasdep">
    <w:name w:val="footnote reference"/>
    <w:uiPriority w:val="99"/>
    <w:semiHidden/>
    <w:unhideWhenUsed/>
    <w:rsid w:val="00531BA2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CE486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2029"/>
    <w:rPr>
      <w:rFonts w:cs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172029"/>
    <w:rPr>
      <w:lang w:eastAsia="en-US"/>
    </w:rPr>
  </w:style>
  <w:style w:type="character" w:styleId="Appeldenotedefin">
    <w:name w:val="endnote reference"/>
    <w:uiPriority w:val="99"/>
    <w:semiHidden/>
    <w:unhideWhenUsed/>
    <w:rsid w:val="00172029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59"/>
    <w:rsid w:val="00E67D25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67D25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A66B7B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59"/>
    <w:rsid w:val="00303A8C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6">
    <w:name w:val="Grille du tableau6"/>
    <w:basedOn w:val="TableauNormal"/>
    <w:next w:val="Grilledutableau"/>
    <w:uiPriority w:val="59"/>
    <w:rsid w:val="00303A8C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7">
    <w:name w:val="Grille du tableau7"/>
    <w:basedOn w:val="TableauNormal"/>
    <w:next w:val="Grilledutableau"/>
    <w:uiPriority w:val="59"/>
    <w:rsid w:val="007060B8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8">
    <w:name w:val="Grille du tableau8"/>
    <w:basedOn w:val="TableauNormal"/>
    <w:next w:val="Grilledutableau"/>
    <w:uiPriority w:val="59"/>
    <w:rsid w:val="00FC0992"/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D92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pg@mail.univ-tlemcen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47E-4AD5-43C6-A1F0-F123AC3F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départ en stage</vt:lpstr>
    </vt:vector>
  </TitlesOfParts>
  <Company/>
  <LinksUpToDate>false</LinksUpToDate>
  <CharactersWithSpaces>179</CharactersWithSpaces>
  <SharedDoc>false</SharedDoc>
  <HLinks>
    <vt:vector size="6" baseType="variant"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mailto:vdpg@mail.univ-tlemcen.dz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départ en stage</dc:title>
  <dc:subject>FT Style unique</dc:subject>
  <dc:creator>FT doyen</dc:creator>
  <cp:lastModifiedBy>pc</cp:lastModifiedBy>
  <cp:revision>3</cp:revision>
  <cp:lastPrinted>2021-01-13T15:26:00Z</cp:lastPrinted>
  <dcterms:created xsi:type="dcterms:W3CDTF">2021-11-21T22:51:00Z</dcterms:created>
  <dcterms:modified xsi:type="dcterms:W3CDTF">2021-11-21T23:01:00Z</dcterms:modified>
</cp:coreProperties>
</file>